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E0" w:rsidRDefault="00285FE0">
      <w:pPr>
        <w:widowControl w:val="0"/>
        <w:autoSpaceDE w:val="0"/>
        <w:autoSpaceDN w:val="0"/>
        <w:adjustRightInd w:val="0"/>
        <w:spacing w:after="0" w:line="240" w:lineRule="auto"/>
        <w:ind w:right="-2"/>
        <w:rPr>
          <w:rFonts w:ascii="ArialMT" w:hAnsi="ArialMT" w:cs="ArialMT"/>
          <w:b/>
          <w:bCs/>
          <w:color w:val="030005"/>
          <w:sz w:val="24"/>
          <w:szCs w:val="24"/>
        </w:rPr>
      </w:pP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Innovation Now</w:t>
      </w:r>
    </w:p>
    <w:p w:rsidR="00285FE0" w:rsidRDefault="001B321A">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Episode # IN1198r</w:t>
      </w:r>
    </w:p>
    <w:p w:rsidR="00AB20D5" w:rsidRDefault="001B321A">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April 2016</w:t>
      </w: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w:t>
      </w: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TITLE</w:t>
      </w:r>
      <w:r>
        <w:rPr>
          <w:rFonts w:ascii="ArialMT" w:hAnsi="ArialMT" w:cs="ArialMT"/>
          <w:color w:val="030005"/>
          <w:sz w:val="24"/>
          <w:szCs w:val="24"/>
        </w:rPr>
        <w:t xml:space="preserve">:   </w:t>
      </w:r>
      <w:r w:rsidR="00F01FA5">
        <w:rPr>
          <w:rFonts w:ascii="ArialMT" w:hAnsi="ArialMT" w:cs="ArialMT"/>
          <w:color w:val="030005"/>
          <w:sz w:val="24"/>
          <w:szCs w:val="24"/>
        </w:rPr>
        <w:t xml:space="preserve"> </w:t>
      </w:r>
      <w:r w:rsidR="001B321A">
        <w:rPr>
          <w:rFonts w:ascii="ArialMT" w:hAnsi="ArialMT" w:cs="ArialMT"/>
          <w:color w:val="030005"/>
          <w:sz w:val="24"/>
          <w:szCs w:val="24"/>
        </w:rPr>
        <w:t>Manufactured Reefs</w:t>
      </w: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HOST: </w:t>
      </w:r>
      <w:r>
        <w:rPr>
          <w:rFonts w:ascii="ArialMT" w:hAnsi="ArialMT" w:cs="ArialMT"/>
          <w:color w:val="030005"/>
          <w:sz w:val="24"/>
          <w:szCs w:val="24"/>
        </w:rPr>
        <w:t xml:space="preserve"> In oceans around the world, coral reefs are damaged - can we save them with 3-d-printed coral?</w:t>
      </w:r>
      <w:bookmarkStart w:id="0" w:name="_GoBack"/>
      <w:bookmarkEnd w:id="0"/>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xml:space="preserve">  This is “Innovation Now” ...bringing you stories behind the ideas that shape our future. </w:t>
      </w: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 xml:space="preserve">HOST: </w:t>
      </w:r>
      <w:r>
        <w:rPr>
          <w:rFonts w:ascii="ArialMT" w:hAnsi="ArialMT" w:cs="ArialMT"/>
          <w:color w:val="030005"/>
          <w:sz w:val="24"/>
          <w:szCs w:val="24"/>
        </w:rPr>
        <w:t xml:space="preserve">  They are essential habitat for complex webs of m</w:t>
      </w:r>
      <w:r w:rsidR="00AB20D5">
        <w:rPr>
          <w:rFonts w:ascii="ArialMT" w:hAnsi="ArialMT" w:cs="ArialMT"/>
          <w:color w:val="030005"/>
          <w:sz w:val="24"/>
          <w:szCs w:val="24"/>
        </w:rPr>
        <w:t xml:space="preserve">arine life. They moderate </w:t>
      </w:r>
      <w:r>
        <w:rPr>
          <w:rFonts w:ascii="ArialMT" w:hAnsi="ArialMT" w:cs="ArialMT"/>
          <w:color w:val="030005"/>
          <w:sz w:val="24"/>
          <w:szCs w:val="24"/>
        </w:rPr>
        <w:t>incoming waves and storms near islands.  But changes in seawater chemistry, or mecha</w:t>
      </w:r>
      <w:r w:rsidR="00AB20D5">
        <w:rPr>
          <w:rFonts w:ascii="ArialMT" w:hAnsi="ArialMT" w:cs="ArialMT"/>
          <w:color w:val="030005"/>
          <w:sz w:val="24"/>
          <w:szCs w:val="24"/>
        </w:rPr>
        <w:t>nical damage from boat anchors,</w:t>
      </w:r>
      <w:r>
        <w:rPr>
          <w:rFonts w:ascii="ArialMT" w:hAnsi="ArialMT" w:cs="ArialMT"/>
          <w:color w:val="030005"/>
          <w:sz w:val="24"/>
          <w:szCs w:val="24"/>
        </w:rPr>
        <w:t xml:space="preserve"> fishing gear, even vandalism by unaware divers, have all done great harm to coral reefs in many places.  And without the reef, entire food webs of marine life lose a home.</w:t>
      </w: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The reefs are the skeletons of tiny animals that form structure from minerals in seawater. Coral can be tough as rock, and creates a home for all kinds of fish and marine life, but the coral animals that make the reefs themselves are delicate. Where the damage is severe, a replacement is needed.</w:t>
      </w: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World-wide concern for the health of coral reefs has prompted a partnership of companies in Australia and Bahrain to find an efficient and effective way to patch-up damaged sections of coral reef, with gigantic, artificial reef sculptures, made thru 3-d printing.  </w:t>
      </w: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The meter-square structures are built up, 4 at a time, in layers of a sandstone-like material, in shapes that closely mimic the complexity and variety of real corals.  This restores local habitat better than artificial reefs made of simple concrete blocks, or sunken ship hulls.</w:t>
      </w: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For Innovation Now, I’m </w:t>
      </w:r>
      <w:r>
        <w:rPr>
          <w:rFonts w:ascii="HelveticaNeue" w:hAnsi="HelveticaNeue" w:cs="HelveticaNeue"/>
          <w:color w:val="353535"/>
          <w:sz w:val="24"/>
          <w:szCs w:val="24"/>
        </w:rPr>
        <w:t>Jennifer Pulley</w:t>
      </w:r>
      <w:r>
        <w:rPr>
          <w:rFonts w:ascii="ArialMT" w:hAnsi="ArialMT" w:cs="ArialMT"/>
          <w:color w:val="030005"/>
          <w:sz w:val="24"/>
          <w:szCs w:val="24"/>
        </w:rPr>
        <w:t xml:space="preserve">.  </w:t>
      </w: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“Innovation Now” is produced by the National Institute of Aerospace through collaboration with NASA and is distributed by WHRV. Visit us online at “innovation-now-dot US.”</w:t>
      </w:r>
    </w:p>
    <w:p w:rsidR="00285FE0" w:rsidRDefault="00285FE0">
      <w:pPr>
        <w:widowControl w:val="0"/>
        <w:autoSpaceDE w:val="0"/>
        <w:autoSpaceDN w:val="0"/>
        <w:adjustRightInd w:val="0"/>
        <w:spacing w:after="0" w:line="240" w:lineRule="auto"/>
        <w:ind w:right="-2"/>
        <w:rPr>
          <w:rFonts w:ascii="ArialMT" w:hAnsi="ArialMT" w:cs="ArialMT"/>
          <w:color w:val="030005"/>
          <w:sz w:val="24"/>
          <w:szCs w:val="24"/>
        </w:rPr>
      </w:pPr>
    </w:p>
    <w:p w:rsidR="00285FE0" w:rsidRDefault="00285FE0">
      <w:pPr>
        <w:widowControl w:val="0"/>
        <w:autoSpaceDE w:val="0"/>
        <w:autoSpaceDN w:val="0"/>
        <w:adjustRightInd w:val="0"/>
        <w:ind w:right="1578"/>
        <w:rPr>
          <w:rFonts w:ascii="Calibri" w:hAnsi="Calibri" w:cs="Calibri"/>
        </w:rPr>
      </w:pPr>
    </w:p>
    <w:p w:rsidR="00285FE0" w:rsidRDefault="00285FE0">
      <w:pPr>
        <w:widowControl w:val="0"/>
        <w:autoSpaceDE w:val="0"/>
        <w:autoSpaceDN w:val="0"/>
        <w:adjustRightInd w:val="0"/>
        <w:ind w:right="1578"/>
        <w:rPr>
          <w:rFonts w:ascii="Calibri" w:hAnsi="Calibri" w:cs="Calibri"/>
        </w:rPr>
      </w:pPr>
    </w:p>
    <w:sectPr w:rsidR="00285FE0">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HelveticaNeu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8DD"/>
    <w:rsid w:val="001B321A"/>
    <w:rsid w:val="00285FE0"/>
    <w:rsid w:val="003B18DD"/>
    <w:rsid w:val="00A15C69"/>
    <w:rsid w:val="00AB20D5"/>
    <w:rsid w:val="00AD4B02"/>
    <w:rsid w:val="00F01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2CA84AB-F279-4375-8C60-072035B08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258</Words>
  <Characters>1472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Jaramillo</dc:creator>
  <cp:keywords/>
  <dc:description/>
  <cp:lastModifiedBy>Jaramillo, Rebecca</cp:lastModifiedBy>
  <cp:revision>3</cp:revision>
  <dcterms:created xsi:type="dcterms:W3CDTF">2016-03-25T01:40:00Z</dcterms:created>
  <dcterms:modified xsi:type="dcterms:W3CDTF">2016-03-25T17:42:00Z</dcterms:modified>
</cp:coreProperties>
</file>